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0C7" w:rsidRDefault="006450C7" w:rsidP="006450C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0C7" w:rsidRDefault="006450C7" w:rsidP="006450C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523"/>
      </w:tblGrid>
      <w:tr w:rsidR="006450C7" w:rsidRPr="005320E3" w:rsidTr="00A708E2">
        <w:trPr>
          <w:trHeight w:val="2536"/>
        </w:trPr>
        <w:tc>
          <w:tcPr>
            <w:tcW w:w="10523" w:type="dxa"/>
            <w:shd w:val="clear" w:color="auto" w:fill="auto"/>
          </w:tcPr>
          <w:p w:rsidR="006450C7" w:rsidRPr="005320E3" w:rsidRDefault="006450C7" w:rsidP="009764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:rsidR="006450C7" w:rsidRPr="005320E3" w:rsidRDefault="006450C7" w:rsidP="009764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:rsidR="006450C7" w:rsidRDefault="006450C7" w:rsidP="009764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6450C7" w:rsidTr="0097647C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B2996" w:rsidRPr="004142AA" w:rsidRDefault="006450C7" w:rsidP="009764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BE0C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18.09.2019</w:t>
                  </w:r>
                </w:p>
                <w:p w:rsidR="006450C7" w:rsidRPr="00101D14" w:rsidRDefault="006450C7" w:rsidP="009764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BE0C7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500</w:t>
                  </w:r>
                </w:p>
                <w:p w:rsidR="006450C7" w:rsidRDefault="006450C7" w:rsidP="0097647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Рашпилевская ул., д. 179/1, г.Краснодар,350000            Тел. факс (861) 255-20-18,</w:t>
                  </w:r>
                </w:p>
                <w:p w:rsidR="006450C7" w:rsidRDefault="006450C7" w:rsidP="0097647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:rsidR="006450C7" w:rsidRPr="00101D14" w:rsidRDefault="006450C7" w:rsidP="0097647C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08E2" w:rsidRPr="00101D14" w:rsidRDefault="00A708E2" w:rsidP="00A708E2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</w:t>
                  </w:r>
                  <w:r>
                    <w:rPr>
                      <w:rFonts w:ascii="Times New Roman" w:hAnsi="Times New Roman"/>
                      <w:bCs/>
                    </w:rPr>
                    <w:t>ым</w:t>
                  </w:r>
                  <w:r w:rsidRPr="00101D14">
                    <w:rPr>
                      <w:rFonts w:ascii="Times New Roman" w:hAnsi="Times New Roman"/>
                      <w:bCs/>
                    </w:rPr>
                    <w:t xml:space="preserve"> дежурн</w:t>
                  </w:r>
                  <w:r>
                    <w:rPr>
                      <w:rFonts w:ascii="Times New Roman" w:hAnsi="Times New Roman"/>
                      <w:bCs/>
                    </w:rPr>
                    <w:t>ы</w:t>
                  </w:r>
                  <w:r w:rsidRPr="00101D14">
                    <w:rPr>
                      <w:rFonts w:ascii="Times New Roman" w:hAnsi="Times New Roman"/>
                      <w:bCs/>
                    </w:rPr>
                    <w:t xml:space="preserve">м </w:t>
                  </w:r>
                  <w:r>
                    <w:rPr>
                      <w:rFonts w:ascii="Times New Roman" w:hAnsi="Times New Roman"/>
                      <w:bCs/>
                    </w:rPr>
                    <w:t>МО</w:t>
                  </w:r>
                </w:p>
                <w:p w:rsidR="006450C7" w:rsidRDefault="00A708E2" w:rsidP="00A708E2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 xml:space="preserve">Электронная почта </w:t>
                  </w:r>
                </w:p>
              </w:tc>
            </w:tr>
          </w:tbl>
          <w:p w:rsidR="006450C7" w:rsidRPr="005320E3" w:rsidRDefault="006450C7" w:rsidP="00976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708E2" w:rsidRPr="00101D14" w:rsidRDefault="00A708E2" w:rsidP="009D3A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к </w:t>
      </w:r>
      <w:r w:rsidRPr="008E1E3D">
        <w:rPr>
          <w:rFonts w:ascii="Times New Roman" w:hAnsi="Times New Roman"/>
          <w:b/>
          <w:sz w:val="28"/>
          <w:szCs w:val="28"/>
        </w:rPr>
        <w:t>эк</w:t>
      </w:r>
      <w:r>
        <w:rPr>
          <w:rFonts w:ascii="Times New Roman" w:hAnsi="Times New Roman"/>
          <w:b/>
          <w:sz w:val="28"/>
          <w:szCs w:val="28"/>
        </w:rPr>
        <w:t xml:space="preserve">стренному предупреждению № </w:t>
      </w:r>
      <w:r w:rsidR="004A55A1" w:rsidRPr="004A55A1">
        <w:rPr>
          <w:rFonts w:ascii="Times New Roman" w:hAnsi="Times New Roman"/>
          <w:b/>
          <w:sz w:val="28"/>
          <w:szCs w:val="28"/>
        </w:rPr>
        <w:t>2442</w:t>
      </w:r>
    </w:p>
    <w:p w:rsidR="006450C7" w:rsidRPr="005320E3" w:rsidRDefault="006450C7" w:rsidP="006450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2B6" w:rsidRPr="00EC2866" w:rsidRDefault="009D6C76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18-19 сентября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всех муниципальных образований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потерей устойчивости строительных и портовых кранов и их падением; повреждением и разрушением построек, кровли, рекламных щ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итов, обрывом воздушных линий связи и электропередач, обрушением слабоукрепленных, широкоформатных и ветхих конструкций; повреждением транспорта, увечьями людей из-за повала деревьев и рекламных щитов; затруднением в работе транспорта, увеличением ДТП; пот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ерей остойчивости судов, возможным опрокидыванием; нарушением функционирования объектов жизнеобеспечения; Возможными человеческими жертвами.</w:t>
      </w:r>
    </w:p>
    <w:p w:rsidR="00B862B6" w:rsidRPr="00EC2866" w:rsidRDefault="009D6C76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18-19 сентября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Ейский, Приморско-Ахтарский, Славянский, Тем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рюкский, Щербиновский районы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Pr="000C60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 подтоплением прибрежных территорий; повреждением маломерных морских судов рыболовецкого оборудования; повреждением и разрушением пляжных построек, причальных сооружений;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выходом из строя объектов жизнеобеспечения.</w:t>
      </w:r>
    </w:p>
    <w:p w:rsidR="00B862B6" w:rsidRPr="00EC2866" w:rsidRDefault="009D6C76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 Выставить дополнительные посты наблюдения на берегу моря и гидротехнических со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оружениях. Довести прогноз  до администрации морских портов, судовладельцев. Судовладельцам принять необходимые меры по обеспечению безопасной стоянки судов, рыболовецкого оборудования</w:t>
      </w:r>
    </w:p>
    <w:p w:rsidR="00B862B6" w:rsidRPr="00622A9A" w:rsidRDefault="009D6C76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2B6" w:rsidRPr="00EC2866" w:rsidRDefault="009D6C76" w:rsidP="00C50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Временно исполняющий</w:t>
      </w:r>
    </w:p>
    <w:p w:rsidR="00B862B6" w:rsidRPr="00EC2866" w:rsidRDefault="009D6C76" w:rsidP="00C50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обязанности руководителя</w:t>
      </w:r>
    </w:p>
    <w:p w:rsidR="00B862B6" w:rsidRPr="00EC2866" w:rsidRDefault="009D6C76" w:rsidP="00C50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ГКУ КК "ТЦМП ЧС"    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п/п</w:t>
      </w:r>
      <w:bookmarkStart w:id="0" w:name="_GoBack"/>
      <w:bookmarkEnd w:id="0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М.Е. Шумский</w:t>
      </w:r>
    </w:p>
    <w:p w:rsidR="00B862B6" w:rsidRPr="00622A9A" w:rsidRDefault="009D6C76" w:rsidP="00C50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2B6" w:rsidRPr="00EC2866" w:rsidRDefault="009D6C76" w:rsidP="00C50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Н. А. Медведева</w:t>
      </w:r>
    </w:p>
    <w:p w:rsidR="00B862B6" w:rsidRPr="00EC2866" w:rsidRDefault="009D6C76" w:rsidP="00C50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255-20-18</w:t>
      </w:r>
    </w:p>
    <w:sectPr w:rsidR="00B862B6" w:rsidRPr="00EC2866" w:rsidSect="00493B5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C7"/>
    <w:rsid w:val="00064841"/>
    <w:rsid w:val="000863A9"/>
    <w:rsid w:val="000D7B99"/>
    <w:rsid w:val="00254C74"/>
    <w:rsid w:val="00320837"/>
    <w:rsid w:val="003A1A83"/>
    <w:rsid w:val="004142AA"/>
    <w:rsid w:val="0045455F"/>
    <w:rsid w:val="00493B5E"/>
    <w:rsid w:val="004A55A1"/>
    <w:rsid w:val="005B292A"/>
    <w:rsid w:val="005B386C"/>
    <w:rsid w:val="006450C7"/>
    <w:rsid w:val="00707DE2"/>
    <w:rsid w:val="00760CF4"/>
    <w:rsid w:val="007B667B"/>
    <w:rsid w:val="007E4E57"/>
    <w:rsid w:val="008041B0"/>
    <w:rsid w:val="00866F66"/>
    <w:rsid w:val="008B392D"/>
    <w:rsid w:val="008C7F18"/>
    <w:rsid w:val="00946B99"/>
    <w:rsid w:val="00967A7B"/>
    <w:rsid w:val="009D3A5B"/>
    <w:rsid w:val="009D6C76"/>
    <w:rsid w:val="00A708E2"/>
    <w:rsid w:val="00AA45B0"/>
    <w:rsid w:val="00B100B0"/>
    <w:rsid w:val="00B7381B"/>
    <w:rsid w:val="00BB7EC5"/>
    <w:rsid w:val="00BE0C76"/>
    <w:rsid w:val="00C4446C"/>
    <w:rsid w:val="00C501B0"/>
    <w:rsid w:val="00C65403"/>
    <w:rsid w:val="00CA3712"/>
    <w:rsid w:val="00CE6E12"/>
    <w:rsid w:val="00D25AC8"/>
    <w:rsid w:val="00D87D2E"/>
    <w:rsid w:val="00DA438F"/>
    <w:rsid w:val="00DA45BD"/>
    <w:rsid w:val="00E50744"/>
    <w:rsid w:val="00E569AF"/>
    <w:rsid w:val="00F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63CC"/>
  <w15:chartTrackingRefBased/>
  <w15:docId w15:val="{B6CCFDDB-8AE7-4557-92D1-8AC4150E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450C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450C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2019-09-18T11:41:00Z</cp:lastPrinted>
  <dcterms:created xsi:type="dcterms:W3CDTF">2019-02-14T07:55:00Z</dcterms:created>
  <dcterms:modified xsi:type="dcterms:W3CDTF">2019-09-18T11:41:00Z</dcterms:modified>
</cp:coreProperties>
</file>